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填写单位：恩平市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>公共法律服务中心</w:t>
      </w:r>
      <w:r>
        <w:rPr>
          <w:rFonts w:ascii="宋体" w:hAnsi="宋体" w:eastAsia="宋体" w:cs="宋体"/>
          <w:color w:val="000000"/>
          <w:sz w:val="20"/>
          <w:szCs w:val="20"/>
        </w:rPr>
        <w:t xml:space="preserve">                    </w:t>
      </w:r>
    </w:p>
    <w:tbl>
      <w:tblPr>
        <w:tblStyle w:val="5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法律咨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询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解答群众法律问题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第三点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前往恩平市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良西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圩镇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公共法律服务工作站咨询法律问题的群众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良西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圩镇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公共法律服务工作站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CN"/>
              </w:rPr>
              <w:t>良西镇圩镇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法律咨询窗口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0-12:00下午14:30-17:30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法律问题均可请工作人员解答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FF0000"/>
                <w:kern w:val="0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7391202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0750-7371008</w:t>
            </w:r>
          </w:p>
        </w:tc>
      </w:tr>
    </w:tbl>
    <w:p/>
    <w:p>
      <w:bookmarkStart w:id="0" w:name="_GoBack"/>
      <w:bookmarkEnd w:id="0"/>
    </w:p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6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就XX进行咨询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D1FFDB7B"/>
    <w:rsid w:val="00027580"/>
    <w:rsid w:val="001621F3"/>
    <w:rsid w:val="001C3361"/>
    <w:rsid w:val="002C1131"/>
    <w:rsid w:val="003570FB"/>
    <w:rsid w:val="0045364A"/>
    <w:rsid w:val="00464BEC"/>
    <w:rsid w:val="00485BCE"/>
    <w:rsid w:val="005336AD"/>
    <w:rsid w:val="005D3DCA"/>
    <w:rsid w:val="006626C3"/>
    <w:rsid w:val="0073001E"/>
    <w:rsid w:val="00733DB8"/>
    <w:rsid w:val="008A2032"/>
    <w:rsid w:val="008C5783"/>
    <w:rsid w:val="00913FE6"/>
    <w:rsid w:val="00CE7253"/>
    <w:rsid w:val="00E45700"/>
    <w:rsid w:val="00FC459E"/>
    <w:rsid w:val="0F6E1253"/>
    <w:rsid w:val="20E30E57"/>
    <w:rsid w:val="49F34E50"/>
    <w:rsid w:val="57671A88"/>
    <w:rsid w:val="5F5A3F72"/>
    <w:rsid w:val="67FF8A43"/>
    <w:rsid w:val="6A49F83B"/>
    <w:rsid w:val="76BDE588"/>
    <w:rsid w:val="7CF598A8"/>
    <w:rsid w:val="7FBFCCF6"/>
    <w:rsid w:val="7FF604C2"/>
    <w:rsid w:val="7FFC966F"/>
    <w:rsid w:val="BF7FF36E"/>
    <w:rsid w:val="C57F8CA1"/>
    <w:rsid w:val="C7032B0E"/>
    <w:rsid w:val="D1FFDB7B"/>
    <w:rsid w:val="DFF7A363"/>
    <w:rsid w:val="F5CD0C1E"/>
    <w:rsid w:val="FEEE4708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uiPriority w:val="0"/>
    <w:rPr>
      <w:sz w:val="18"/>
      <w:szCs w:val="18"/>
    </w:rPr>
  </w:style>
  <w:style w:type="paragraph" w:styleId="3">
    <w:name w:val="footer"/>
    <w:basedOn w:val="1"/>
    <w:link w:val="12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Hyperlink"/>
    <w:basedOn w:val="7"/>
    <w:qFormat/>
    <w:uiPriority w:val="0"/>
    <w:rPr>
      <w:color w:val="0000FF"/>
      <w:u w:val="single"/>
    </w:rPr>
  </w:style>
  <w:style w:type="character" w:customStyle="1" w:styleId="9">
    <w:name w:val="font21"/>
    <w:basedOn w:val="7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10">
    <w:name w:val="font01"/>
    <w:basedOn w:val="7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1">
    <w:name w:val="页眉 Char"/>
    <w:basedOn w:val="7"/>
    <w:link w:val="4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页脚 Char"/>
    <w:basedOn w:val="7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3">
    <w:name w:val="批注框文本 Char"/>
    <w:basedOn w:val="7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205</Words>
  <Characters>1170</Characters>
  <Lines>9</Lines>
  <Paragraphs>2</Paragraphs>
  <TotalTime>11</TotalTime>
  <ScaleCrop>false</ScaleCrop>
  <LinksUpToDate>false</LinksUpToDate>
  <CharactersWithSpaces>1373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2020-04-17T22:12:00Z</dcterms:created>
  <dc:creator>guagua</dc:creator>
  <cp:lastModifiedBy>hao</cp:lastModifiedBy>
  <dcterms:modified xsi:type="dcterms:W3CDTF">2021-02-26T00:57:13Z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